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2EAB" w14:textId="120C3AA8" w:rsidR="00D21384" w:rsidRPr="00D21384" w:rsidRDefault="00D21384" w:rsidP="00D21384">
      <w:pPr>
        <w:spacing w:after="0"/>
        <w:rPr>
          <w:b/>
          <w:bCs/>
          <w:sz w:val="24"/>
          <w:szCs w:val="24"/>
        </w:rPr>
      </w:pPr>
      <w:r w:rsidRPr="004B5EC6">
        <w:rPr>
          <w:b/>
          <w:bCs/>
          <w:sz w:val="24"/>
          <w:szCs w:val="24"/>
        </w:rPr>
        <w:t>Example Risk Assessment Template</w:t>
      </w:r>
      <w:r>
        <w:rPr>
          <w:b/>
          <w:bCs/>
          <w:sz w:val="24"/>
          <w:szCs w:val="24"/>
        </w:rPr>
        <w:br/>
      </w:r>
    </w:p>
    <w:p w14:paraId="37AB41F2" w14:textId="77777777" w:rsidR="00D21384" w:rsidRPr="00AE308A" w:rsidRDefault="00D21384" w:rsidP="00D21384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86"/>
        <w:gridCol w:w="1073"/>
        <w:gridCol w:w="1417"/>
        <w:gridCol w:w="116"/>
        <w:gridCol w:w="1585"/>
        <w:gridCol w:w="1024"/>
        <w:gridCol w:w="394"/>
        <w:gridCol w:w="1385"/>
        <w:gridCol w:w="854"/>
      </w:tblGrid>
      <w:tr w:rsidR="00D21384" w14:paraId="0D22BD4C" w14:textId="77777777" w:rsidTr="008817D3">
        <w:tc>
          <w:tcPr>
            <w:tcW w:w="2608" w:type="dxa"/>
            <w:gridSpan w:val="2"/>
          </w:tcPr>
          <w:p w14:paraId="400DA300" w14:textId="77777777" w:rsidR="00D21384" w:rsidRPr="00ED6CDC" w:rsidRDefault="00D21384" w:rsidP="008817D3">
            <w:pPr>
              <w:rPr>
                <w:b/>
                <w:bCs/>
                <w:noProof/>
              </w:rPr>
            </w:pPr>
            <w:r w:rsidRPr="00ED6CDC">
              <w:rPr>
                <w:b/>
                <w:bCs/>
              </w:rPr>
              <w:t>Let Holder</w:t>
            </w:r>
          </w:p>
        </w:tc>
        <w:tc>
          <w:tcPr>
            <w:tcW w:w="2606" w:type="dxa"/>
            <w:gridSpan w:val="3"/>
          </w:tcPr>
          <w:p w14:paraId="663318C8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2609" w:type="dxa"/>
            <w:gridSpan w:val="2"/>
          </w:tcPr>
          <w:p w14:paraId="514A8C11" w14:textId="77777777" w:rsidR="00D21384" w:rsidRPr="00ED6CDC" w:rsidRDefault="00D21384" w:rsidP="008817D3">
            <w:pPr>
              <w:rPr>
                <w:b/>
                <w:bCs/>
                <w:noProof/>
              </w:rPr>
            </w:pPr>
            <w:r w:rsidRPr="00ED6CDC">
              <w:rPr>
                <w:b/>
                <w:bCs/>
              </w:rPr>
              <w:t>Organisation</w:t>
            </w:r>
          </w:p>
        </w:tc>
        <w:tc>
          <w:tcPr>
            <w:tcW w:w="2633" w:type="dxa"/>
            <w:gridSpan w:val="3"/>
          </w:tcPr>
          <w:p w14:paraId="33EC5918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4496CA14" w14:textId="77777777" w:rsidTr="008817D3">
        <w:tc>
          <w:tcPr>
            <w:tcW w:w="2608" w:type="dxa"/>
            <w:gridSpan w:val="2"/>
          </w:tcPr>
          <w:p w14:paraId="08C4BC58" w14:textId="77777777" w:rsidR="00D21384" w:rsidRPr="00ED6CDC" w:rsidRDefault="00D21384" w:rsidP="008817D3">
            <w:pPr>
              <w:rPr>
                <w:b/>
                <w:bCs/>
                <w:noProof/>
              </w:rPr>
            </w:pPr>
            <w:r w:rsidRPr="00ED6CDC">
              <w:rPr>
                <w:b/>
                <w:bCs/>
              </w:rPr>
              <w:t>Date of assessment</w:t>
            </w:r>
          </w:p>
        </w:tc>
        <w:tc>
          <w:tcPr>
            <w:tcW w:w="2606" w:type="dxa"/>
            <w:gridSpan w:val="3"/>
          </w:tcPr>
          <w:p w14:paraId="7E7A2420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2609" w:type="dxa"/>
            <w:gridSpan w:val="2"/>
          </w:tcPr>
          <w:p w14:paraId="2EC8ED9E" w14:textId="77777777" w:rsidR="00D21384" w:rsidRPr="00ED6CDC" w:rsidRDefault="00D21384" w:rsidP="008817D3">
            <w:pPr>
              <w:rPr>
                <w:b/>
                <w:bCs/>
                <w:noProof/>
              </w:rPr>
            </w:pPr>
            <w:r w:rsidRPr="00ED6CDC">
              <w:rPr>
                <w:b/>
                <w:bCs/>
              </w:rPr>
              <w:t>Assessor(s)</w:t>
            </w:r>
          </w:p>
        </w:tc>
        <w:tc>
          <w:tcPr>
            <w:tcW w:w="2633" w:type="dxa"/>
            <w:gridSpan w:val="3"/>
          </w:tcPr>
          <w:p w14:paraId="6D5081F7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0717AE8B" w14:textId="77777777" w:rsidTr="008817D3">
        <w:tc>
          <w:tcPr>
            <w:tcW w:w="2608" w:type="dxa"/>
            <w:gridSpan w:val="2"/>
          </w:tcPr>
          <w:p w14:paraId="67D34A17" w14:textId="77777777" w:rsidR="00D21384" w:rsidRPr="00ED6CDC" w:rsidRDefault="00D21384" w:rsidP="008817D3">
            <w:pPr>
              <w:rPr>
                <w:b/>
                <w:bCs/>
                <w:noProof/>
              </w:rPr>
            </w:pPr>
            <w:r w:rsidRPr="00ED6CDC">
              <w:rPr>
                <w:b/>
                <w:bCs/>
              </w:rPr>
              <w:t>What is the activity?</w:t>
            </w:r>
          </w:p>
        </w:tc>
        <w:tc>
          <w:tcPr>
            <w:tcW w:w="2606" w:type="dxa"/>
            <w:gridSpan w:val="3"/>
          </w:tcPr>
          <w:p w14:paraId="2FCE329E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2609" w:type="dxa"/>
            <w:gridSpan w:val="2"/>
          </w:tcPr>
          <w:p w14:paraId="14789E35" w14:textId="77777777" w:rsidR="00D21384" w:rsidRPr="00ED6CDC" w:rsidRDefault="00D21384" w:rsidP="008817D3">
            <w:pPr>
              <w:rPr>
                <w:b/>
                <w:bCs/>
                <w:noProof/>
              </w:rPr>
            </w:pPr>
            <w:r w:rsidRPr="00ED6CDC">
              <w:rPr>
                <w:b/>
                <w:bCs/>
              </w:rPr>
              <w:t>Where is the activity carried out?</w:t>
            </w:r>
          </w:p>
        </w:tc>
        <w:tc>
          <w:tcPr>
            <w:tcW w:w="2633" w:type="dxa"/>
            <w:gridSpan w:val="3"/>
          </w:tcPr>
          <w:p w14:paraId="725A23AE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77CB8A7D" w14:textId="77777777" w:rsidTr="008817D3">
        <w:tc>
          <w:tcPr>
            <w:tcW w:w="2122" w:type="dxa"/>
            <w:shd w:val="clear" w:color="auto" w:fill="D9D9D9" w:themeFill="background1" w:themeFillShade="D9"/>
          </w:tcPr>
          <w:p w14:paraId="328FC65D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50B9BCA5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Who might be harmed and how?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6DE23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What are you already doing?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104902C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What further action is necessary?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71BCF50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40ED0183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Action by when?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14:paraId="5F5FC313" w14:textId="77777777" w:rsidR="00D21384" w:rsidRDefault="00D21384" w:rsidP="008817D3">
            <w:pPr>
              <w:rPr>
                <w:noProof/>
              </w:rPr>
            </w:pPr>
            <w:r>
              <w:rPr>
                <w:b/>
              </w:rPr>
              <w:t>Done?</w:t>
            </w:r>
          </w:p>
        </w:tc>
      </w:tr>
      <w:tr w:rsidR="00D21384" w14:paraId="7A34F34F" w14:textId="77777777" w:rsidTr="008817D3">
        <w:tc>
          <w:tcPr>
            <w:tcW w:w="2122" w:type="dxa"/>
          </w:tcPr>
          <w:p w14:paraId="568CCE67" w14:textId="77777777" w:rsidR="00D21384" w:rsidRDefault="00D21384" w:rsidP="008817D3">
            <w:pPr>
              <w:rPr>
                <w:noProof/>
              </w:rPr>
            </w:pPr>
          </w:p>
          <w:p w14:paraId="72D71BF5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41587E57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7AF39EA7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6F1A5EB5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61B03146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3F5F3D72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43C51149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6F3D20BC" w14:textId="77777777" w:rsidTr="008817D3">
        <w:tc>
          <w:tcPr>
            <w:tcW w:w="2122" w:type="dxa"/>
          </w:tcPr>
          <w:p w14:paraId="5C671D13" w14:textId="77777777" w:rsidR="00D21384" w:rsidRDefault="00D21384" w:rsidP="008817D3">
            <w:pPr>
              <w:rPr>
                <w:noProof/>
              </w:rPr>
            </w:pPr>
          </w:p>
          <w:p w14:paraId="7AD35A02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19310573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08AAD709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1D0827F9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5CF23BAB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53E80283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06B52AF1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54F89F04" w14:textId="77777777" w:rsidTr="008817D3">
        <w:tc>
          <w:tcPr>
            <w:tcW w:w="2122" w:type="dxa"/>
          </w:tcPr>
          <w:p w14:paraId="171DCD8D" w14:textId="77777777" w:rsidR="00D21384" w:rsidRDefault="00D21384" w:rsidP="008817D3">
            <w:pPr>
              <w:rPr>
                <w:noProof/>
              </w:rPr>
            </w:pPr>
          </w:p>
          <w:p w14:paraId="6D635A6F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179147B7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3B7906D5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2D07DA91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2158C791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65ECC5D0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476DA8FC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198C49D0" w14:textId="77777777" w:rsidTr="008817D3">
        <w:tc>
          <w:tcPr>
            <w:tcW w:w="2122" w:type="dxa"/>
          </w:tcPr>
          <w:p w14:paraId="60F943A1" w14:textId="77777777" w:rsidR="00D21384" w:rsidRDefault="00D21384" w:rsidP="008817D3">
            <w:pPr>
              <w:rPr>
                <w:noProof/>
              </w:rPr>
            </w:pPr>
          </w:p>
          <w:p w14:paraId="55A455E6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1C802D4D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7C56A727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23578E9D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7106D1DB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2DADC0EF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7DCF6CC2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2E3CF055" w14:textId="77777777" w:rsidTr="008817D3">
        <w:tc>
          <w:tcPr>
            <w:tcW w:w="2122" w:type="dxa"/>
          </w:tcPr>
          <w:p w14:paraId="35F86371" w14:textId="77777777" w:rsidR="00D21384" w:rsidRDefault="00D21384" w:rsidP="008817D3">
            <w:pPr>
              <w:rPr>
                <w:noProof/>
              </w:rPr>
            </w:pPr>
          </w:p>
          <w:p w14:paraId="150BA658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7AF92B99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440A7E2C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619745E8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0361D304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5AE8EBFC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34B210D8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54D47346" w14:textId="77777777" w:rsidTr="008817D3">
        <w:tc>
          <w:tcPr>
            <w:tcW w:w="2122" w:type="dxa"/>
          </w:tcPr>
          <w:p w14:paraId="72DCB9C1" w14:textId="77777777" w:rsidR="00D21384" w:rsidRDefault="00D21384" w:rsidP="008817D3">
            <w:pPr>
              <w:rPr>
                <w:noProof/>
              </w:rPr>
            </w:pPr>
          </w:p>
          <w:p w14:paraId="18CF08E4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5994DC55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3ED589FD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211B71F9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34F026BD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7C0AECDC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4A2DA9B5" w14:textId="77777777" w:rsidR="00D21384" w:rsidRDefault="00D21384" w:rsidP="008817D3">
            <w:pPr>
              <w:rPr>
                <w:noProof/>
              </w:rPr>
            </w:pPr>
          </w:p>
        </w:tc>
      </w:tr>
      <w:tr w:rsidR="00D21384" w14:paraId="3092D836" w14:textId="77777777" w:rsidTr="008817D3">
        <w:tc>
          <w:tcPr>
            <w:tcW w:w="2122" w:type="dxa"/>
          </w:tcPr>
          <w:p w14:paraId="75571B32" w14:textId="77777777" w:rsidR="00D21384" w:rsidRDefault="00D21384" w:rsidP="008817D3">
            <w:pPr>
              <w:rPr>
                <w:noProof/>
              </w:rPr>
            </w:pPr>
          </w:p>
          <w:p w14:paraId="29BB340B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559" w:type="dxa"/>
            <w:gridSpan w:val="2"/>
          </w:tcPr>
          <w:p w14:paraId="0DC84C9C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7" w:type="dxa"/>
          </w:tcPr>
          <w:p w14:paraId="582FC281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14:paraId="3B45B3CB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418" w:type="dxa"/>
            <w:gridSpan w:val="2"/>
          </w:tcPr>
          <w:p w14:paraId="7C0F3FEB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1385" w:type="dxa"/>
          </w:tcPr>
          <w:p w14:paraId="70141E04" w14:textId="77777777" w:rsidR="00D21384" w:rsidRDefault="00D21384" w:rsidP="008817D3">
            <w:pPr>
              <w:rPr>
                <w:noProof/>
              </w:rPr>
            </w:pPr>
          </w:p>
        </w:tc>
        <w:tc>
          <w:tcPr>
            <w:tcW w:w="854" w:type="dxa"/>
          </w:tcPr>
          <w:p w14:paraId="4ED08533" w14:textId="77777777" w:rsidR="00D21384" w:rsidRDefault="00D21384" w:rsidP="008817D3">
            <w:pPr>
              <w:rPr>
                <w:noProof/>
              </w:rPr>
            </w:pPr>
          </w:p>
        </w:tc>
      </w:tr>
    </w:tbl>
    <w:p w14:paraId="0C7D4B90" w14:textId="77777777" w:rsidR="00D21384" w:rsidRDefault="00D21384" w:rsidP="00D21384"/>
    <w:p w14:paraId="3DC892C7" w14:textId="77777777" w:rsidR="00D21384" w:rsidRDefault="00D21384" w:rsidP="00D21384">
      <w:r>
        <w:t xml:space="preserve">Date of next review and who is </w:t>
      </w:r>
      <w:proofErr w:type="gramStart"/>
      <w:r>
        <w:t>responsible:_</w:t>
      </w:r>
      <w:proofErr w:type="gramEnd"/>
      <w:r>
        <w:t>______________________________________________________________</w:t>
      </w:r>
    </w:p>
    <w:p w14:paraId="614B4434" w14:textId="77777777" w:rsidR="00FF4EF8" w:rsidRDefault="00FF4EF8"/>
    <w:sectPr w:rsidR="00FF4EF8" w:rsidSect="00D21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3FA2" w14:textId="77777777" w:rsidR="00D21384" w:rsidRDefault="00D21384" w:rsidP="00D21384">
      <w:pPr>
        <w:spacing w:after="0" w:line="240" w:lineRule="auto"/>
      </w:pPr>
      <w:r>
        <w:separator/>
      </w:r>
    </w:p>
  </w:endnote>
  <w:endnote w:type="continuationSeparator" w:id="0">
    <w:p w14:paraId="7545340C" w14:textId="77777777" w:rsidR="00D21384" w:rsidRDefault="00D21384" w:rsidP="00D2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C162" w14:textId="77777777" w:rsidR="00D21384" w:rsidRDefault="00D21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098C" w14:textId="62075CF5" w:rsidR="00D21384" w:rsidRPr="00D21384" w:rsidRDefault="00D21384">
    <w:pPr>
      <w:pStyle w:val="Footer"/>
      <w:rPr>
        <w:sz w:val="18"/>
        <w:szCs w:val="18"/>
        <w:lang w:val="en-US"/>
      </w:rPr>
    </w:pPr>
    <w:r w:rsidRPr="00D21384">
      <w:rPr>
        <w:sz w:val="18"/>
        <w:szCs w:val="18"/>
        <w:lang w:val="en-US"/>
      </w:rPr>
      <w:t>Duncan Place Community Hub – Risk Assessment Guidance – Example Template 2/25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E5C5" w14:textId="77777777" w:rsidR="00D21384" w:rsidRDefault="00D2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44B44" w14:textId="77777777" w:rsidR="00D21384" w:rsidRDefault="00D21384" w:rsidP="00D21384">
      <w:pPr>
        <w:spacing w:after="0" w:line="240" w:lineRule="auto"/>
      </w:pPr>
      <w:r>
        <w:separator/>
      </w:r>
    </w:p>
  </w:footnote>
  <w:footnote w:type="continuationSeparator" w:id="0">
    <w:p w14:paraId="3D774124" w14:textId="77777777" w:rsidR="00D21384" w:rsidRDefault="00D21384" w:rsidP="00D2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445C" w14:textId="77777777" w:rsidR="00D21384" w:rsidRDefault="00D21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4F96" w14:textId="77777777" w:rsidR="00D21384" w:rsidRDefault="00D21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4BFE" w14:textId="77777777" w:rsidR="00D21384" w:rsidRDefault="00D21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84"/>
    <w:rsid w:val="00551739"/>
    <w:rsid w:val="005B430A"/>
    <w:rsid w:val="00D21384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5D253"/>
  <w15:chartTrackingRefBased/>
  <w15:docId w15:val="{AABA7AB4-630F-4AC9-B58A-B1D82FC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8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3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3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3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3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3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3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3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3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3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38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1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38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21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138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3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1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Murray</dc:creator>
  <cp:keywords/>
  <dc:description/>
  <cp:lastModifiedBy>Keith Murray</cp:lastModifiedBy>
  <cp:revision>1</cp:revision>
  <dcterms:created xsi:type="dcterms:W3CDTF">2025-02-20T15:02:00Z</dcterms:created>
  <dcterms:modified xsi:type="dcterms:W3CDTF">2025-02-20T15:05:00Z</dcterms:modified>
</cp:coreProperties>
</file>